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479C" w14:textId="77777777" w:rsidR="00FD4ADE" w:rsidRDefault="00FD4ADE" w:rsidP="00FD4ADE">
      <w:pPr>
        <w:pStyle w:val="isselectedend"/>
      </w:pPr>
      <w:r>
        <w:rPr>
          <w:rStyle w:val="Pogrubienie"/>
        </w:rPr>
        <w:t>„Nie hejtuj mnie!” – młodzi z Nieporętu działają w ramach Europejskiego Korpusu Solidarności</w:t>
      </w:r>
    </w:p>
    <w:p w14:paraId="320ED688" w14:textId="77777777" w:rsidR="00FD4ADE" w:rsidRDefault="00FD4ADE" w:rsidP="00FD4ADE">
      <w:pPr>
        <w:pStyle w:val="isselectedend"/>
      </w:pPr>
      <w:r>
        <w:t>W Nieporęcie zrealizowano wyjątkowy projekt edukacyjny „Nie hejtuj mnie!”, którego celem było przeciwdziałanie zjawisku hejtu oraz budowanie postaw opartych na szacunku i empatii. Inicjatywa została przeprowadzona przez Fundację Ogród Edukacji w ramach programu Europejskiego Korpusu Solidarności, który wspiera młodych ludzi w działaniach na rzecz lokalnych społeczności.</w:t>
      </w:r>
    </w:p>
    <w:p w14:paraId="7E48F558" w14:textId="77777777" w:rsidR="00FD4ADE" w:rsidRDefault="00FD4ADE" w:rsidP="00FD4ADE">
      <w:pPr>
        <w:pStyle w:val="isselectedend"/>
      </w:pPr>
      <w:r>
        <w:t>Projekt powstał z inicjatywy młodych uczestników oraz Grupy Inicjatywnej, co doskonale wpisuje się w ideę Europejskiego Korpusu Solidarności – oddolnego zaangażowania i realnego wpływu młodzieży na otaczającą rzeczywistość. Zajęcia odbywały się w przestrzeni edukacyjnej przy ul. Ogrodowej 9 w Nieporęcie, która od lat służy jako miejsce spotkań, warsztatów i działań społecznych. Fundacja prowadzi tam m.in. zajęcia Humanistycznego Uniwersytetu Dzieci, we współpracy z Instytutem Kultur Śródziemnomorskich i Orientalnych Polskiej Akademii Nauk.</w:t>
      </w:r>
    </w:p>
    <w:p w14:paraId="4FF93E48" w14:textId="77777777" w:rsidR="00FD4ADE" w:rsidRDefault="00FD4ADE" w:rsidP="00FD4ADE">
      <w:pPr>
        <w:pStyle w:val="isselectedend"/>
      </w:pPr>
      <w:r>
        <w:t>W ramach projektu przeprowadzono trzy warsztaty tematyczne, w których udział wzięło łącznie 60 dzieci i młodzieży w wieku od 7 do 14 lat. Uczestnicy mieli okazję nie tylko lepiej zrozumieć zjawisko hejtu, ale także nauczyć się, jak na nie reagować i jak budować pozytywne relacje w grupie – zarówno w świecie rzeczywistym, jak i online.</w:t>
      </w:r>
    </w:p>
    <w:p w14:paraId="27D7402D" w14:textId="77777777" w:rsidR="00FD4ADE" w:rsidRDefault="00FD4ADE" w:rsidP="00FD4ADE">
      <w:pPr>
        <w:pStyle w:val="isselectedend"/>
      </w:pPr>
      <w:r>
        <w:t>Jednym z najważniejszych rezultatów projektu było opracowanie materiałów edukacyjnych. Powstało pięć scenariuszy zajęć wychowawczych opartych na doświadczeniach warsztatowych oraz kolejne pięć, przygotowanych z myślą o nauczycielach szkół średnich. Materiały te stanowią praktyczne narzędzie do pracy dydaktycznej w obszarze przeciwdziałania mowie nienawiści i są dostępne bezpłatnie na stronie internetowej Fundacji.</w:t>
      </w:r>
    </w:p>
    <w:p w14:paraId="07C5C708" w14:textId="77777777" w:rsidR="00FD4ADE" w:rsidRDefault="00FD4ADE" w:rsidP="00FD4ADE">
      <w:pPr>
        <w:pStyle w:val="isselectedend"/>
      </w:pPr>
      <w:r>
        <w:t xml:space="preserve">Szczególnym elementem projektu było stworzenie filmu edukacyjnego, którego scenariusz opracowali sami uczestnicy. Młodzież aktywnie włączyła się również w jego realizację – od nagrań po montaż. Film porusza temat przeciwdziałania hejtowi w środowisku społecznym i został wzbogacony o tłumaczenie na język migowy, co zwiększa jego dostępność i podkreśla </w:t>
      </w:r>
      <w:proofErr w:type="spellStart"/>
      <w:r>
        <w:t>inkluzywny</w:t>
      </w:r>
      <w:proofErr w:type="spellEnd"/>
      <w:r>
        <w:t xml:space="preserve"> charakter działań.</w:t>
      </w:r>
    </w:p>
    <w:p w14:paraId="497138BA" w14:textId="77777777" w:rsidR="00FD4ADE" w:rsidRDefault="00FD4ADE" w:rsidP="00FD4ADE">
      <w:pPr>
        <w:pStyle w:val="isselectedend"/>
      </w:pPr>
      <w:r>
        <w:t>Aby zapewnić trwałość rezultatów, na stronie Fundacji uruchomiono zakładkę „EKS”, w której udostępniono wszystkie materiały edukacyjne oraz film podsumowujący projekt. Dzięki temu efekty pracy młodych ludzi mogą być wykorzystywane przez nauczycieli, edukatorów i inne organizacje w całej Polsce.</w:t>
      </w:r>
    </w:p>
    <w:p w14:paraId="179A019A" w14:textId="77777777" w:rsidR="00FD4ADE" w:rsidRDefault="00FD4ADE" w:rsidP="00FD4ADE">
      <w:pPr>
        <w:pStyle w:val="NormalnyWeb"/>
      </w:pPr>
      <w:r>
        <w:t>Projekt „Nie hejtuj mnie!” pokazuje, że młodzi ludzie mają realną moc zmieniania świata wokół siebie. Dzięki wsparciu Europejskiego Korpusu Solidarności ich pomysły mogą przerodzić się w konkretne działania, które budują bardziej świadome, otwarte i solidarne społeczeństwo.</w:t>
      </w:r>
    </w:p>
    <w:p w14:paraId="60E88D94" w14:textId="77777777" w:rsidR="006E64A6" w:rsidRDefault="006E64A6"/>
    <w:sectPr w:rsidR="006E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DE"/>
    <w:rsid w:val="006E64A6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F3EE"/>
  <w15:chartTrackingRefBased/>
  <w15:docId w15:val="{5BE14061-1CD2-42C3-B7EC-3146482A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FD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D4AD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D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Iwona Bartosiewicz</dc:creator>
  <cp:keywords/>
  <dc:description/>
  <cp:lastModifiedBy>Teresa Iwona Bartosiewicz</cp:lastModifiedBy>
  <cp:revision>1</cp:revision>
  <dcterms:created xsi:type="dcterms:W3CDTF">2026-04-23T17:59:00Z</dcterms:created>
  <dcterms:modified xsi:type="dcterms:W3CDTF">2026-04-23T18:00:00Z</dcterms:modified>
</cp:coreProperties>
</file>